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C3" w:rsidRPr="007935AC" w:rsidRDefault="00105BDC">
      <w:pPr>
        <w:pStyle w:val="20"/>
        <w:shd w:val="clear" w:color="auto" w:fill="auto"/>
        <w:ind w:left="4980"/>
        <w:rPr>
          <w:sz w:val="28"/>
          <w:szCs w:val="28"/>
        </w:rPr>
      </w:pPr>
      <w:r w:rsidRPr="007935AC">
        <w:rPr>
          <w:sz w:val="28"/>
          <w:szCs w:val="28"/>
        </w:rPr>
        <w:t>Приложение 3</w:t>
      </w:r>
    </w:p>
    <w:p w:rsidR="009773C3" w:rsidRDefault="00105BDC">
      <w:pPr>
        <w:pStyle w:val="20"/>
        <w:shd w:val="clear" w:color="auto" w:fill="auto"/>
        <w:ind w:left="4980" w:right="780"/>
        <w:rPr>
          <w:rStyle w:val="21"/>
          <w:sz w:val="28"/>
          <w:szCs w:val="28"/>
        </w:rPr>
      </w:pPr>
      <w:r w:rsidRPr="007935AC">
        <w:rPr>
          <w:sz w:val="28"/>
          <w:szCs w:val="28"/>
        </w:rPr>
        <w:t>к постановлению администрации Ключевского района от</w:t>
      </w:r>
      <w:r w:rsidR="00F94583">
        <w:rPr>
          <w:sz w:val="28"/>
          <w:szCs w:val="28"/>
        </w:rPr>
        <w:t xml:space="preserve"> 07.11.</w:t>
      </w:r>
      <w:r w:rsidR="007935AC">
        <w:rPr>
          <w:rStyle w:val="21"/>
          <w:sz w:val="28"/>
          <w:szCs w:val="28"/>
        </w:rPr>
        <w:t xml:space="preserve">2018  </w:t>
      </w:r>
      <w:r w:rsidRPr="007935AC">
        <w:rPr>
          <w:sz w:val="28"/>
          <w:szCs w:val="28"/>
        </w:rPr>
        <w:t>№</w:t>
      </w:r>
      <w:bookmarkStart w:id="0" w:name="_GoBack"/>
      <w:bookmarkEnd w:id="0"/>
      <w:r w:rsidR="00F94583">
        <w:rPr>
          <w:sz w:val="28"/>
          <w:szCs w:val="28"/>
        </w:rPr>
        <w:t xml:space="preserve"> 351</w:t>
      </w:r>
    </w:p>
    <w:p w:rsidR="005F3A60" w:rsidRPr="007935AC" w:rsidRDefault="005F3A60">
      <w:pPr>
        <w:pStyle w:val="20"/>
        <w:shd w:val="clear" w:color="auto" w:fill="auto"/>
        <w:ind w:left="4980" w:right="780"/>
        <w:rPr>
          <w:sz w:val="28"/>
          <w:szCs w:val="28"/>
        </w:rPr>
      </w:pPr>
    </w:p>
    <w:p w:rsidR="009773C3" w:rsidRPr="007935AC" w:rsidRDefault="00105BDC">
      <w:pPr>
        <w:pStyle w:val="20"/>
        <w:shd w:val="clear" w:color="auto" w:fill="auto"/>
        <w:ind w:left="3780"/>
        <w:rPr>
          <w:sz w:val="28"/>
          <w:szCs w:val="28"/>
        </w:rPr>
      </w:pPr>
      <w:r w:rsidRPr="007935AC">
        <w:rPr>
          <w:sz w:val="28"/>
          <w:szCs w:val="28"/>
        </w:rPr>
        <w:t>Извещение</w:t>
      </w:r>
    </w:p>
    <w:p w:rsidR="009773C3" w:rsidRDefault="00105BDC" w:rsidP="005F3A60">
      <w:pPr>
        <w:pStyle w:val="20"/>
        <w:shd w:val="clear" w:color="auto" w:fill="auto"/>
        <w:jc w:val="center"/>
        <w:rPr>
          <w:sz w:val="28"/>
          <w:szCs w:val="28"/>
        </w:rPr>
      </w:pPr>
      <w:r w:rsidRPr="007935AC">
        <w:rPr>
          <w:sz w:val="28"/>
          <w:szCs w:val="28"/>
        </w:rPr>
        <w:t>о проведении отбора органом опеки и попечительства организаций для осуществления</w:t>
      </w:r>
      <w:r w:rsidR="00F94583">
        <w:rPr>
          <w:sz w:val="28"/>
          <w:szCs w:val="28"/>
        </w:rPr>
        <w:t xml:space="preserve"> </w:t>
      </w:r>
      <w:r w:rsidRPr="007935AC">
        <w:rPr>
          <w:sz w:val="28"/>
          <w:szCs w:val="28"/>
        </w:rPr>
        <w:t>полномочий органа опеки и попечительства по</w:t>
      </w:r>
      <w:r w:rsidRPr="007935AC">
        <w:rPr>
          <w:sz w:val="28"/>
          <w:szCs w:val="28"/>
        </w:rPr>
        <w:br/>
        <w:t>подбору и подготовке граждан, выразивших желание стать опекунами или</w:t>
      </w:r>
      <w:r w:rsidRPr="007935AC">
        <w:rPr>
          <w:sz w:val="28"/>
          <w:szCs w:val="28"/>
        </w:rPr>
        <w:br/>
        <w:t>попечителями несовершеннолетних граждан либ</w:t>
      </w:r>
      <w:r w:rsidR="005F3A60">
        <w:rPr>
          <w:sz w:val="28"/>
          <w:szCs w:val="28"/>
        </w:rPr>
        <w:t xml:space="preserve">о принять детей, оставшихся без </w:t>
      </w:r>
      <w:r w:rsidRPr="007935AC">
        <w:rPr>
          <w:sz w:val="28"/>
          <w:szCs w:val="28"/>
        </w:rPr>
        <w:t>попечения родителей, в семью на воспитани</w:t>
      </w:r>
      <w:r w:rsidR="005F3A60">
        <w:rPr>
          <w:sz w:val="28"/>
          <w:szCs w:val="28"/>
        </w:rPr>
        <w:t xml:space="preserve">е в иных установленных семейным </w:t>
      </w:r>
      <w:r w:rsidRPr="007935AC">
        <w:rPr>
          <w:sz w:val="28"/>
          <w:szCs w:val="28"/>
        </w:rPr>
        <w:t>законодательством Российской Федерации формах</w:t>
      </w:r>
      <w:r w:rsidR="005F3A60">
        <w:rPr>
          <w:sz w:val="28"/>
          <w:szCs w:val="28"/>
        </w:rPr>
        <w:t>.</w:t>
      </w:r>
    </w:p>
    <w:p w:rsidR="005F3A60" w:rsidRPr="007935AC" w:rsidRDefault="005F3A60" w:rsidP="005F3A60">
      <w:pPr>
        <w:pStyle w:val="20"/>
        <w:shd w:val="clear" w:color="auto" w:fill="auto"/>
        <w:jc w:val="both"/>
        <w:rPr>
          <w:sz w:val="28"/>
          <w:szCs w:val="28"/>
        </w:rPr>
      </w:pPr>
    </w:p>
    <w:p w:rsidR="009773C3" w:rsidRPr="007935AC" w:rsidRDefault="00105BDC">
      <w:pPr>
        <w:pStyle w:val="20"/>
        <w:shd w:val="clear" w:color="auto" w:fill="auto"/>
        <w:spacing w:after="257" w:line="260" w:lineRule="exact"/>
        <w:jc w:val="both"/>
        <w:rPr>
          <w:sz w:val="28"/>
          <w:szCs w:val="28"/>
        </w:rPr>
      </w:pPr>
      <w:r w:rsidRPr="007935AC">
        <w:rPr>
          <w:sz w:val="28"/>
          <w:szCs w:val="28"/>
        </w:rPr>
        <w:t>Наименование организатора отбора организаций:</w:t>
      </w:r>
    </w:p>
    <w:p w:rsidR="009773C3" w:rsidRPr="007935AC" w:rsidRDefault="00105BDC">
      <w:pPr>
        <w:pStyle w:val="20"/>
        <w:shd w:val="clear" w:color="auto" w:fill="auto"/>
        <w:jc w:val="both"/>
        <w:rPr>
          <w:sz w:val="28"/>
          <w:szCs w:val="28"/>
        </w:rPr>
      </w:pPr>
      <w:r w:rsidRPr="007935AC">
        <w:rPr>
          <w:sz w:val="28"/>
          <w:szCs w:val="28"/>
        </w:rPr>
        <w:t>Комитет по образованию администрации Ключевского района Алтайского края (орган опеки и попечительства)</w:t>
      </w:r>
    </w:p>
    <w:p w:rsidR="009773C3" w:rsidRPr="007935AC" w:rsidRDefault="00105BDC">
      <w:pPr>
        <w:pStyle w:val="20"/>
        <w:shd w:val="clear" w:color="auto" w:fill="auto"/>
        <w:jc w:val="both"/>
        <w:rPr>
          <w:sz w:val="28"/>
          <w:szCs w:val="28"/>
        </w:rPr>
      </w:pPr>
      <w:r w:rsidRPr="007935AC">
        <w:rPr>
          <w:sz w:val="28"/>
          <w:szCs w:val="28"/>
        </w:rPr>
        <w:t>Адрес организатора отбора организаций:</w:t>
      </w:r>
    </w:p>
    <w:p w:rsidR="009773C3" w:rsidRPr="007935AC" w:rsidRDefault="00105BDC">
      <w:pPr>
        <w:pStyle w:val="20"/>
        <w:shd w:val="clear" w:color="auto" w:fill="auto"/>
        <w:jc w:val="both"/>
        <w:rPr>
          <w:sz w:val="28"/>
          <w:szCs w:val="28"/>
        </w:rPr>
      </w:pPr>
      <w:r w:rsidRPr="007935AC">
        <w:rPr>
          <w:sz w:val="28"/>
          <w:szCs w:val="28"/>
        </w:rPr>
        <w:t>658980, Алтайский край, Ключевский район, с.Ключи, ул.Делегатская, 1. Орган опеки и попечительства.</w:t>
      </w:r>
    </w:p>
    <w:p w:rsidR="009773C3" w:rsidRPr="007935AC" w:rsidRDefault="00105BDC">
      <w:pPr>
        <w:pStyle w:val="20"/>
        <w:shd w:val="clear" w:color="auto" w:fill="auto"/>
        <w:rPr>
          <w:sz w:val="28"/>
          <w:szCs w:val="28"/>
        </w:rPr>
      </w:pPr>
      <w:r w:rsidRPr="007935AC">
        <w:rPr>
          <w:sz w:val="28"/>
          <w:szCs w:val="28"/>
        </w:rPr>
        <w:t>Место подачи заявления на участие в отборе организаций: 658980, Алтайский край, Ключевский район, с.Ключи, ул.Делегатская, 1.</w:t>
      </w:r>
    </w:p>
    <w:p w:rsidR="009773C3" w:rsidRPr="007935AC" w:rsidRDefault="00105BDC">
      <w:pPr>
        <w:pStyle w:val="20"/>
        <w:shd w:val="clear" w:color="auto" w:fill="auto"/>
        <w:jc w:val="both"/>
        <w:rPr>
          <w:sz w:val="28"/>
          <w:szCs w:val="28"/>
        </w:rPr>
      </w:pPr>
      <w:r w:rsidRPr="007935AC">
        <w:rPr>
          <w:sz w:val="28"/>
          <w:szCs w:val="28"/>
        </w:rPr>
        <w:t>Перечень документов, представляемых для участия в отборе организаций:</w:t>
      </w:r>
    </w:p>
    <w:p w:rsidR="009773C3" w:rsidRPr="007935AC" w:rsidRDefault="00105BDC">
      <w:pPr>
        <w:pStyle w:val="20"/>
        <w:numPr>
          <w:ilvl w:val="0"/>
          <w:numId w:val="1"/>
        </w:numPr>
        <w:shd w:val="clear" w:color="auto" w:fill="auto"/>
        <w:tabs>
          <w:tab w:val="left" w:pos="294"/>
        </w:tabs>
        <w:jc w:val="both"/>
        <w:rPr>
          <w:sz w:val="28"/>
          <w:szCs w:val="28"/>
        </w:rPr>
      </w:pPr>
      <w:r w:rsidRPr="007935AC">
        <w:rPr>
          <w:sz w:val="28"/>
          <w:szCs w:val="28"/>
        </w:rPr>
        <w:t>заявление в произвольной форме с указанием сведений об учредителе (учредителях) организации, полного наименования организации, ее юридического и почтового адресов, адреса электронной почты, официального сайга в сети «Интернет» (при его наличии), основных направлений деятельности организации;</w:t>
      </w:r>
    </w:p>
    <w:p w:rsidR="009773C3" w:rsidRPr="007935AC" w:rsidRDefault="00105BDC">
      <w:pPr>
        <w:pStyle w:val="20"/>
        <w:shd w:val="clear" w:color="auto" w:fill="auto"/>
        <w:ind w:firstLine="520"/>
        <w:rPr>
          <w:sz w:val="28"/>
          <w:szCs w:val="28"/>
        </w:rPr>
      </w:pPr>
      <w:r w:rsidRPr="007935AC">
        <w:rPr>
          <w:sz w:val="28"/>
          <w:szCs w:val="28"/>
        </w:rPr>
        <w:t>согласие учредителя (учредителей) на участие организации в отборе организаций и возложение на организацию полномочий (полномочия) органа опеки и попечительства;</w:t>
      </w:r>
    </w:p>
    <w:p w:rsidR="009773C3" w:rsidRPr="007935AC" w:rsidRDefault="00105BDC">
      <w:pPr>
        <w:pStyle w:val="20"/>
        <w:numPr>
          <w:ilvl w:val="0"/>
          <w:numId w:val="1"/>
        </w:numPr>
        <w:shd w:val="clear" w:color="auto" w:fill="auto"/>
        <w:tabs>
          <w:tab w:val="left" w:pos="299"/>
        </w:tabs>
        <w:rPr>
          <w:sz w:val="28"/>
          <w:szCs w:val="28"/>
        </w:rPr>
      </w:pPr>
      <w:r w:rsidRPr="007935AC">
        <w:rPr>
          <w:sz w:val="28"/>
          <w:szCs w:val="28"/>
        </w:rPr>
        <w:t>копии учредительных документов организации, заверенные в установленном законодательством Российской Федерации порядке;</w:t>
      </w:r>
    </w:p>
    <w:p w:rsidR="009773C3" w:rsidRPr="007935AC" w:rsidRDefault="00105BDC">
      <w:pPr>
        <w:pStyle w:val="20"/>
        <w:numPr>
          <w:ilvl w:val="0"/>
          <w:numId w:val="1"/>
        </w:numPr>
        <w:shd w:val="clear" w:color="auto" w:fill="auto"/>
        <w:tabs>
          <w:tab w:val="left" w:pos="299"/>
        </w:tabs>
        <w:jc w:val="both"/>
        <w:rPr>
          <w:sz w:val="28"/>
          <w:szCs w:val="28"/>
        </w:rPr>
      </w:pPr>
      <w:r w:rsidRPr="007935AC">
        <w:rPr>
          <w:sz w:val="28"/>
          <w:szCs w:val="28"/>
        </w:rPr>
        <w:t>копия документа, подтверждающего внесение записи о юридическом лице в Единый государственный реестр юридических лиц, заверенная в установленном законодательством Российской Федерации порядке;</w:t>
      </w:r>
    </w:p>
    <w:p w:rsidR="009773C3" w:rsidRPr="007935AC" w:rsidRDefault="00105BDC">
      <w:pPr>
        <w:pStyle w:val="20"/>
        <w:numPr>
          <w:ilvl w:val="0"/>
          <w:numId w:val="1"/>
        </w:numPr>
        <w:shd w:val="clear" w:color="auto" w:fill="auto"/>
        <w:tabs>
          <w:tab w:val="left" w:pos="299"/>
        </w:tabs>
        <w:rPr>
          <w:sz w:val="28"/>
          <w:szCs w:val="28"/>
        </w:rPr>
      </w:pPr>
      <w:r w:rsidRPr="007935AC">
        <w:rPr>
          <w:sz w:val="28"/>
          <w:szCs w:val="28"/>
        </w:rPr>
        <w:t>копия штатного расписания организации, заверенная руководителем организации или уполномоченным им лицом;</w:t>
      </w:r>
    </w:p>
    <w:p w:rsidR="009773C3" w:rsidRPr="007935AC" w:rsidRDefault="00105BDC">
      <w:pPr>
        <w:pStyle w:val="20"/>
        <w:numPr>
          <w:ilvl w:val="0"/>
          <w:numId w:val="1"/>
        </w:numPr>
        <w:shd w:val="clear" w:color="auto" w:fill="auto"/>
        <w:tabs>
          <w:tab w:val="left" w:pos="304"/>
        </w:tabs>
        <w:rPr>
          <w:sz w:val="28"/>
          <w:szCs w:val="28"/>
        </w:rPr>
      </w:pPr>
      <w:r w:rsidRPr="007935AC">
        <w:rPr>
          <w:sz w:val="28"/>
          <w:szCs w:val="28"/>
        </w:rPr>
        <w:t>другие документы по запросу органа опеки и попечительства, подтверждающие наличие у организации возможностей (материально- технических, кадровых и иных) для осуществления полномочий (полномочия) органа опеки и попечительства. Контактная информация: 8(38578)22-4-46, главный специалист органа опеки Морозова Ольга Сергеевна.</w:t>
      </w:r>
    </w:p>
    <w:p w:rsidR="009773C3" w:rsidRPr="007935AC" w:rsidRDefault="00105BDC">
      <w:pPr>
        <w:pStyle w:val="20"/>
        <w:shd w:val="clear" w:color="auto" w:fill="auto"/>
        <w:jc w:val="both"/>
        <w:rPr>
          <w:sz w:val="28"/>
          <w:szCs w:val="28"/>
        </w:rPr>
      </w:pPr>
      <w:r w:rsidRPr="007935AC">
        <w:rPr>
          <w:sz w:val="28"/>
          <w:szCs w:val="28"/>
        </w:rPr>
        <w:lastRenderedPageBreak/>
        <w:t>При проведении отбора организаций учитываются:</w:t>
      </w:r>
    </w:p>
    <w:p w:rsidR="009773C3" w:rsidRPr="007935AC" w:rsidRDefault="00105BDC">
      <w:pPr>
        <w:pStyle w:val="20"/>
        <w:shd w:val="clear" w:color="auto" w:fill="auto"/>
        <w:jc w:val="both"/>
        <w:rPr>
          <w:sz w:val="28"/>
          <w:szCs w:val="28"/>
        </w:rPr>
      </w:pPr>
      <w:r w:rsidRPr="007935AC">
        <w:rPr>
          <w:sz w:val="28"/>
          <w:szCs w:val="28"/>
        </w:rPr>
        <w:t>-характер и условия деятельности организации;</w:t>
      </w:r>
    </w:p>
    <w:p w:rsidR="009773C3" w:rsidRPr="007935AC" w:rsidRDefault="00105BDC">
      <w:pPr>
        <w:pStyle w:val="20"/>
        <w:shd w:val="clear" w:color="auto" w:fill="auto"/>
        <w:spacing w:line="322" w:lineRule="exact"/>
        <w:jc w:val="both"/>
        <w:rPr>
          <w:sz w:val="28"/>
          <w:szCs w:val="28"/>
        </w:rPr>
      </w:pPr>
      <w:r w:rsidRPr="007935AC">
        <w:rPr>
          <w:sz w:val="28"/>
          <w:szCs w:val="28"/>
        </w:rPr>
        <w:t>-соответствие основных направлений деятельности организации полномочиям (полномочию) органа опеки и попечительства;</w:t>
      </w:r>
    </w:p>
    <w:p w:rsidR="009773C3" w:rsidRPr="007935AC" w:rsidRDefault="00105BDC">
      <w:pPr>
        <w:pStyle w:val="20"/>
        <w:numPr>
          <w:ilvl w:val="0"/>
          <w:numId w:val="1"/>
        </w:numPr>
        <w:shd w:val="clear" w:color="auto" w:fill="auto"/>
        <w:tabs>
          <w:tab w:val="left" w:pos="265"/>
        </w:tabs>
        <w:spacing w:line="322" w:lineRule="exact"/>
        <w:jc w:val="both"/>
        <w:rPr>
          <w:sz w:val="28"/>
          <w:szCs w:val="28"/>
        </w:rPr>
      </w:pPr>
      <w:r w:rsidRPr="007935AC">
        <w:rPr>
          <w:sz w:val="28"/>
          <w:szCs w:val="28"/>
        </w:rPr>
        <w:t>наличие в штате организации работников, специализирующихся по направлениям деятельности, соответствующим полномочиям (полномочию) органа опеки и попечительства;</w:t>
      </w:r>
    </w:p>
    <w:p w:rsidR="009773C3" w:rsidRPr="007935AC" w:rsidRDefault="00105BDC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line="322" w:lineRule="exact"/>
        <w:jc w:val="both"/>
        <w:rPr>
          <w:sz w:val="28"/>
          <w:szCs w:val="28"/>
        </w:rPr>
      </w:pPr>
      <w:r w:rsidRPr="007935AC">
        <w:rPr>
          <w:sz w:val="28"/>
          <w:szCs w:val="28"/>
        </w:rPr>
        <w:t>наличие у организации материально-технических и иных возможностей для осуществления полномочий (полномочия) органа опеки и попечительства в пределах территории соответствующего муниципального образования либо нескольких муниципальных образований;</w:t>
      </w:r>
    </w:p>
    <w:p w:rsidR="009773C3" w:rsidRPr="007935AC" w:rsidRDefault="00105BDC">
      <w:pPr>
        <w:pStyle w:val="20"/>
        <w:numPr>
          <w:ilvl w:val="0"/>
          <w:numId w:val="1"/>
        </w:numPr>
        <w:shd w:val="clear" w:color="auto" w:fill="auto"/>
        <w:tabs>
          <w:tab w:val="left" w:pos="270"/>
        </w:tabs>
        <w:spacing w:line="322" w:lineRule="exact"/>
        <w:jc w:val="both"/>
        <w:rPr>
          <w:sz w:val="28"/>
          <w:szCs w:val="28"/>
        </w:rPr>
      </w:pPr>
      <w:r w:rsidRPr="007935AC">
        <w:rPr>
          <w:sz w:val="28"/>
          <w:szCs w:val="28"/>
        </w:rPr>
        <w:t>наличие у организации опыта работы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формах.</w:t>
      </w:r>
    </w:p>
    <w:sectPr w:rsidR="009773C3" w:rsidRPr="007935AC" w:rsidSect="005F3A60">
      <w:pgSz w:w="11900" w:h="16840"/>
      <w:pgMar w:top="1157" w:right="567" w:bottom="2024" w:left="1792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348" w:rsidRDefault="00613348">
      <w:r>
        <w:separator/>
      </w:r>
    </w:p>
  </w:endnote>
  <w:endnote w:type="continuationSeparator" w:id="1">
    <w:p w:rsidR="00613348" w:rsidRDefault="00613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348" w:rsidRDefault="00613348"/>
  </w:footnote>
  <w:footnote w:type="continuationSeparator" w:id="1">
    <w:p w:rsidR="00613348" w:rsidRDefault="0061334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34209"/>
    <w:multiLevelType w:val="multilevel"/>
    <w:tmpl w:val="1902E2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9773C3"/>
    <w:rsid w:val="00105BDC"/>
    <w:rsid w:val="005F3A60"/>
    <w:rsid w:val="00613348"/>
    <w:rsid w:val="00681686"/>
    <w:rsid w:val="006F3B79"/>
    <w:rsid w:val="007935AC"/>
    <w:rsid w:val="007D55BD"/>
    <w:rsid w:val="009773C3"/>
    <w:rsid w:val="00F94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55B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D55BD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D55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7D55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"/>
    <w:basedOn w:val="2"/>
    <w:rsid w:val="007D55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55BD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6F3B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3B79"/>
    <w:rPr>
      <w:color w:val="000000"/>
    </w:rPr>
  </w:style>
  <w:style w:type="paragraph" w:styleId="a6">
    <w:name w:val="footer"/>
    <w:basedOn w:val="a"/>
    <w:link w:val="a7"/>
    <w:uiPriority w:val="99"/>
    <w:unhideWhenUsed/>
    <w:rsid w:val="006F3B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F3B79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О.С</dc:creator>
  <cp:lastModifiedBy>Катанекша</cp:lastModifiedBy>
  <cp:revision>3</cp:revision>
  <dcterms:created xsi:type="dcterms:W3CDTF">2018-09-26T09:30:00Z</dcterms:created>
  <dcterms:modified xsi:type="dcterms:W3CDTF">2019-05-08T04:45:00Z</dcterms:modified>
</cp:coreProperties>
</file>